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7F" w:rsidRDefault="005729F5" w:rsidP="005729F5">
      <w:pPr>
        <w:ind w:left="-1276"/>
      </w:pPr>
      <w:r>
        <w:t xml:space="preserve">                                </w:t>
      </w:r>
    </w:p>
    <w:p w:rsidR="00D61A5B" w:rsidRDefault="00265B7F" w:rsidP="005729F5">
      <w:pPr>
        <w:ind w:left="-1276"/>
        <w:rPr>
          <w:rFonts w:ascii="Arial Black" w:hAnsi="Arial Black"/>
          <w:b/>
          <w:sz w:val="24"/>
          <w:szCs w:val="24"/>
        </w:rPr>
      </w:pPr>
      <w:r>
        <w:t xml:space="preserve">                       </w:t>
      </w:r>
      <w:r w:rsidR="005729F5" w:rsidRPr="005729F5">
        <w:rPr>
          <w:rFonts w:ascii="Arial Black" w:hAnsi="Arial Black"/>
          <w:b/>
          <w:sz w:val="24"/>
          <w:szCs w:val="24"/>
        </w:rPr>
        <w:t>TEST SORULARI</w:t>
      </w:r>
    </w:p>
    <w:p w:rsidR="00164BF6" w:rsidRDefault="00164BF6" w:rsidP="005729F5">
      <w:pPr>
        <w:ind w:left="-1276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Test soruları (12 x 5= 60 puan)</w:t>
      </w: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59690</wp:posOffset>
            </wp:positionV>
            <wp:extent cx="2899410" cy="2362200"/>
            <wp:effectExtent l="1905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4"/>
          <w:szCs w:val="24"/>
        </w:rPr>
        <w:t xml:space="preserve">1- </w:t>
      </w: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5729F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5729F5" w:rsidRDefault="00767BD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51435</wp:posOffset>
            </wp:positionV>
            <wp:extent cx="3057525" cy="1874520"/>
            <wp:effectExtent l="19050" t="0" r="9525" b="0"/>
            <wp:wrapNone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9F5">
        <w:rPr>
          <w:rFonts w:asciiTheme="majorHAnsi" w:hAnsiTheme="majorHAnsi" w:cstheme="minorHAnsi"/>
          <w:b/>
          <w:sz w:val="24"/>
          <w:szCs w:val="24"/>
        </w:rPr>
        <w:t xml:space="preserve">2- </w:t>
      </w:r>
    </w:p>
    <w:p w:rsidR="00767BD5" w:rsidRDefault="00767BD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767BD5" w:rsidRDefault="00767BD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767BD5" w:rsidRDefault="00767BD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767BD5" w:rsidRDefault="00767BD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767BD5" w:rsidRDefault="00767BD5" w:rsidP="005729F5">
      <w:pPr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767BD5" w:rsidRDefault="00767BD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-682626</wp:posOffset>
            </wp:positionH>
            <wp:positionV relativeFrom="paragraph">
              <wp:posOffset>7620</wp:posOffset>
            </wp:positionV>
            <wp:extent cx="3148965" cy="1645920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4"/>
          <w:szCs w:val="24"/>
        </w:rPr>
        <w:t>3-</w:t>
      </w: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767BD5" w:rsidRDefault="00767BD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-636906</wp:posOffset>
            </wp:positionH>
            <wp:positionV relativeFrom="paragraph">
              <wp:posOffset>2540</wp:posOffset>
            </wp:positionV>
            <wp:extent cx="3103245" cy="1531620"/>
            <wp:effectExtent l="19050" t="0" r="1905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4"/>
          <w:szCs w:val="24"/>
        </w:rPr>
        <w:t>4-</w:t>
      </w: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767BD5">
      <w:pPr>
        <w:spacing w:after="0"/>
        <w:ind w:left="-1276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BD4885" w:rsidP="008F7F7F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BD4885" w:rsidRDefault="003B7C4D" w:rsidP="00BD4885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0</wp:posOffset>
            </wp:positionV>
            <wp:extent cx="3314700" cy="2095500"/>
            <wp:effectExtent l="19050" t="0" r="0" b="0"/>
            <wp:wrapNone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885">
        <w:rPr>
          <w:rFonts w:asciiTheme="majorHAnsi" w:hAnsiTheme="majorHAnsi" w:cstheme="minorHAnsi"/>
          <w:b/>
          <w:sz w:val="24"/>
          <w:szCs w:val="24"/>
        </w:rPr>
        <w:t>5-</w:t>
      </w:r>
    </w:p>
    <w:p w:rsidR="009D1464" w:rsidRDefault="009D1464" w:rsidP="00BD4885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9D1464" w:rsidRDefault="009D1464" w:rsidP="00BD4885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9D1464" w:rsidRDefault="009D1464" w:rsidP="00BD4885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9D1464" w:rsidRDefault="009D1464" w:rsidP="00BD4885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9D1464" w:rsidRDefault="009D1464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B7C4D" w:rsidRDefault="003B7C4D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B7C4D" w:rsidRDefault="003B7C4D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B7C4D" w:rsidRDefault="003B7C4D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B7C4D" w:rsidRDefault="003B7C4D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9D1464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37465</wp:posOffset>
            </wp:positionV>
            <wp:extent cx="3204210" cy="2141220"/>
            <wp:effectExtent l="19050" t="0" r="0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464">
        <w:rPr>
          <w:rFonts w:asciiTheme="majorHAnsi" w:hAnsiTheme="majorHAnsi" w:cstheme="minorHAnsi"/>
          <w:b/>
          <w:sz w:val="24"/>
          <w:szCs w:val="24"/>
        </w:rPr>
        <w:t xml:space="preserve">6-  </w:t>
      </w: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31115</wp:posOffset>
            </wp:positionV>
            <wp:extent cx="3265170" cy="2514600"/>
            <wp:effectExtent l="19050" t="0" r="0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sz w:val="24"/>
          <w:szCs w:val="24"/>
        </w:rPr>
        <w:t xml:space="preserve">7- </w:t>
      </w: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C1E1A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3C1E1A" w:rsidRDefault="003B7C4D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1270</wp:posOffset>
            </wp:positionV>
            <wp:extent cx="3257550" cy="1592580"/>
            <wp:effectExtent l="19050" t="0" r="0" b="0"/>
            <wp:wrapNone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1A">
        <w:rPr>
          <w:rFonts w:asciiTheme="majorHAnsi" w:hAnsiTheme="majorHAnsi" w:cstheme="minorHAnsi"/>
          <w:b/>
          <w:sz w:val="24"/>
          <w:szCs w:val="24"/>
        </w:rPr>
        <w:t>8-</w:t>
      </w: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8F7F7F" w:rsidRDefault="008F7F7F" w:rsidP="009D1464">
      <w:pPr>
        <w:spacing w:after="0" w:line="240" w:lineRule="auto"/>
        <w:ind w:left="-284"/>
        <w:rPr>
          <w:rFonts w:asciiTheme="majorHAnsi" w:hAnsiTheme="majorHAnsi" w:cstheme="minorHAnsi"/>
          <w:b/>
          <w:sz w:val="24"/>
          <w:szCs w:val="24"/>
        </w:rPr>
      </w:pPr>
    </w:p>
    <w:p w:rsidR="00093861" w:rsidRDefault="00093861" w:rsidP="008F7F7F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  <w:sectPr w:rsidR="00093861" w:rsidSect="00093861">
          <w:headerReference w:type="default" r:id="rId16"/>
          <w:pgSz w:w="11906" w:h="16838"/>
          <w:pgMar w:top="1246" w:right="1417" w:bottom="426" w:left="1417" w:header="142" w:footer="708" w:gutter="0"/>
          <w:cols w:num="2" w:space="708"/>
          <w:docGrid w:linePitch="360"/>
        </w:sectPr>
      </w:pP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48260</wp:posOffset>
            </wp:positionV>
            <wp:extent cx="3112770" cy="2278380"/>
            <wp:effectExtent l="19050" t="0" r="0" b="0"/>
            <wp:wrapNone/>
            <wp:docPr id="1" name="Resim 1" descr="C:\Users\ERSEN\Desktop\file-58e4f501665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SEN\Desktop\file-58e4f501665d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2DD">
        <w:rPr>
          <w:rFonts w:asciiTheme="majorHAnsi" w:hAnsiTheme="majorHAnsi"/>
          <w:b/>
          <w:sz w:val="24"/>
          <w:szCs w:val="24"/>
        </w:rPr>
        <w:t>9-</w:t>
      </w: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</w:p>
    <w:p w:rsidR="00093861" w:rsidRDefault="00093861" w:rsidP="005572DD">
      <w:pPr>
        <w:ind w:left="-1134"/>
        <w:rPr>
          <w:rFonts w:asciiTheme="majorHAnsi" w:hAnsiTheme="majorHAnsi"/>
          <w:b/>
          <w:sz w:val="24"/>
          <w:szCs w:val="24"/>
        </w:rPr>
      </w:pPr>
    </w:p>
    <w:p w:rsidR="00093861" w:rsidRDefault="00093861" w:rsidP="005572DD">
      <w:pPr>
        <w:ind w:left="-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A) </w:t>
      </w:r>
      <w:r w:rsidRPr="005572DD">
        <w:rPr>
          <w:rFonts w:asciiTheme="majorHAnsi" w:hAnsiTheme="majorHAnsi"/>
          <w:b/>
          <w:sz w:val="24"/>
          <w:szCs w:val="24"/>
        </w:rPr>
        <w:t xml:space="preserve"> </w:t>
      </w:r>
      <w:r w:rsidRPr="005572DD">
        <w:rPr>
          <w:rFonts w:asciiTheme="majorHAnsi" w:hAnsiTheme="majorHAnsi"/>
        </w:rPr>
        <w:t xml:space="preserve">Kemal  </w:t>
      </w:r>
      <w:r w:rsidRPr="005572DD">
        <w:rPr>
          <w:rFonts w:asciiTheme="majorHAnsi" w:hAnsiTheme="majorHAnsi"/>
          <w:sz w:val="24"/>
          <w:szCs w:val="24"/>
        </w:rPr>
        <w:t xml:space="preserve">                      </w:t>
      </w:r>
      <w:r>
        <w:rPr>
          <w:rFonts w:asciiTheme="majorHAnsi" w:hAnsiTheme="majorHAnsi"/>
          <w:b/>
          <w:sz w:val="24"/>
          <w:szCs w:val="24"/>
        </w:rPr>
        <w:t xml:space="preserve">B) </w:t>
      </w:r>
      <w:r w:rsidRPr="005572DD">
        <w:rPr>
          <w:rFonts w:asciiTheme="majorHAnsi" w:hAnsiTheme="majorHAnsi"/>
        </w:rPr>
        <w:t>Kemal ve Koray</w:t>
      </w:r>
    </w:p>
    <w:p w:rsidR="00093861" w:rsidRDefault="00093861" w:rsidP="005572DD">
      <w:pPr>
        <w:ind w:left="-1134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        C) </w:t>
      </w:r>
      <w:r w:rsidRPr="005572DD">
        <w:rPr>
          <w:rFonts w:asciiTheme="majorHAnsi" w:hAnsiTheme="majorHAnsi"/>
        </w:rPr>
        <w:t>Kerem ve Koray</w:t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5572DD">
        <w:rPr>
          <w:rFonts w:asciiTheme="majorHAnsi" w:hAnsiTheme="majorHAnsi"/>
          <w:b/>
          <w:sz w:val="24"/>
          <w:szCs w:val="24"/>
        </w:rPr>
        <w:t>D)</w:t>
      </w:r>
      <w:r>
        <w:rPr>
          <w:rFonts w:asciiTheme="majorHAnsi" w:hAnsiTheme="majorHAnsi"/>
          <w:sz w:val="24"/>
          <w:szCs w:val="24"/>
        </w:rPr>
        <w:t xml:space="preserve"> </w:t>
      </w:r>
      <w:r w:rsidRPr="005572DD">
        <w:rPr>
          <w:rFonts w:asciiTheme="majorHAnsi" w:hAnsiTheme="majorHAnsi"/>
        </w:rPr>
        <w:t>Kemal, Kerem ve Koray</w:t>
      </w:r>
    </w:p>
    <w:p w:rsidR="00093861" w:rsidRDefault="00093861" w:rsidP="004C0DAF">
      <w:pPr>
        <w:spacing w:after="0"/>
        <w:ind w:left="-1134" w:right="-71"/>
        <w:rPr>
          <w:rFonts w:asciiTheme="majorHAnsi" w:hAnsiTheme="majorHAnsi"/>
          <w:b/>
          <w:sz w:val="24"/>
          <w:szCs w:val="24"/>
        </w:rPr>
      </w:pPr>
    </w:p>
    <w:p w:rsidR="00093861" w:rsidRDefault="00093861" w:rsidP="004C0DAF">
      <w:pPr>
        <w:spacing w:after="0"/>
        <w:ind w:left="-567" w:right="-71" w:hanging="567"/>
        <w:rPr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 xml:space="preserve">10- </w:t>
      </w:r>
      <w:r>
        <w:rPr>
          <w:rFonts w:ascii="Calibri" w:eastAsia="Times New Roman" w:hAnsi="Calibri" w:cs="Times New Roman"/>
          <w:sz w:val="20"/>
          <w:szCs w:val="20"/>
        </w:rPr>
        <w:t xml:space="preserve">. </w:t>
      </w:r>
      <w:r w:rsidRPr="004C0DAF">
        <w:rPr>
          <w:rFonts w:ascii="Cambria" w:eastAsia="Times New Roman" w:hAnsi="Cambria" w:cs="Times New Roman"/>
          <w:b/>
        </w:rPr>
        <w:t>Aşağıdakilerd</w:t>
      </w:r>
      <w:r>
        <w:rPr>
          <w:rFonts w:asciiTheme="majorHAnsi" w:hAnsiTheme="majorHAnsi"/>
          <w:b/>
        </w:rPr>
        <w:t>en hangisinin nesli tehlikede olan canlılar grubunda yer alır</w:t>
      </w:r>
      <w:r w:rsidRPr="004C0DAF">
        <w:rPr>
          <w:rFonts w:ascii="Cambria" w:eastAsia="Times New Roman" w:hAnsi="Cambria" w:cs="Times New Roman"/>
          <w:b/>
        </w:rPr>
        <w:t>?</w:t>
      </w:r>
    </w:p>
    <w:p w:rsidR="00093861" w:rsidRDefault="00093861" w:rsidP="00B0154D">
      <w:pPr>
        <w:spacing w:after="0"/>
        <w:ind w:left="-567" w:right="-71"/>
        <w:rPr>
          <w:rFonts w:ascii="Calibri" w:eastAsia="Times New Roman" w:hAnsi="Calibri" w:cs="Times New Roman"/>
          <w:sz w:val="20"/>
          <w:szCs w:val="20"/>
        </w:rPr>
      </w:pPr>
      <w:r w:rsidRPr="004C0DAF">
        <w:rPr>
          <w:rFonts w:ascii="Arial" w:eastAsia="Times New Roman" w:hAnsi="Arial" w:cs="Arial"/>
          <w:b/>
          <w:sz w:val="24"/>
          <w:szCs w:val="24"/>
        </w:rPr>
        <w:t>A)</w:t>
      </w:r>
      <w:r w:rsidRPr="004C0DAF">
        <w:rPr>
          <w:rFonts w:ascii="Arial" w:eastAsia="Times New Roman" w:hAnsi="Arial" w:cs="Arial"/>
          <w:sz w:val="24"/>
          <w:szCs w:val="24"/>
        </w:rPr>
        <w:t xml:space="preserve"> Kelaynak            </w:t>
      </w:r>
      <w:r w:rsidRPr="004C0DAF">
        <w:rPr>
          <w:rFonts w:ascii="Arial" w:hAnsi="Arial" w:cs="Arial"/>
          <w:sz w:val="24"/>
          <w:szCs w:val="24"/>
        </w:rPr>
        <w:t xml:space="preserve">           </w:t>
      </w:r>
      <w:r w:rsidRPr="004C0DAF">
        <w:rPr>
          <w:rFonts w:ascii="Arial" w:hAnsi="Arial" w:cs="Arial"/>
          <w:b/>
          <w:sz w:val="24"/>
          <w:szCs w:val="24"/>
        </w:rPr>
        <w:t xml:space="preserve"> </w:t>
      </w:r>
      <w:r w:rsidRPr="004C0DAF">
        <w:rPr>
          <w:rFonts w:ascii="Arial" w:eastAsia="Times New Roman" w:hAnsi="Arial" w:cs="Arial"/>
          <w:b/>
          <w:sz w:val="24"/>
          <w:szCs w:val="24"/>
        </w:rPr>
        <w:t xml:space="preserve">B) </w:t>
      </w:r>
      <w:r w:rsidRPr="004C0DAF">
        <w:rPr>
          <w:rFonts w:ascii="Arial" w:eastAsia="Times New Roman" w:hAnsi="Arial" w:cs="Arial"/>
          <w:sz w:val="24"/>
          <w:szCs w:val="24"/>
        </w:rPr>
        <w:t xml:space="preserve">Koyun                </w:t>
      </w:r>
      <w:r w:rsidRPr="004C0DAF">
        <w:rPr>
          <w:rFonts w:ascii="Arial" w:hAnsi="Arial" w:cs="Arial"/>
          <w:sz w:val="24"/>
          <w:szCs w:val="24"/>
        </w:rPr>
        <w:t xml:space="preserve">       </w:t>
      </w:r>
      <w:r w:rsidRPr="004C0DAF">
        <w:rPr>
          <w:rFonts w:ascii="Arial" w:eastAsia="Times New Roman" w:hAnsi="Arial" w:cs="Arial"/>
          <w:b/>
          <w:sz w:val="24"/>
          <w:szCs w:val="24"/>
        </w:rPr>
        <w:t>C)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Penguen</w:t>
      </w:r>
      <w:r w:rsidRPr="004C0DAF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C0DAF">
        <w:rPr>
          <w:rFonts w:ascii="Arial" w:eastAsia="Times New Roman" w:hAnsi="Arial" w:cs="Arial"/>
          <w:b/>
          <w:sz w:val="24"/>
          <w:szCs w:val="24"/>
        </w:rPr>
        <w:t>D)</w:t>
      </w:r>
      <w:r w:rsidRPr="004C0D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Balina</w:t>
      </w:r>
    </w:p>
    <w:p w:rsidR="00093861" w:rsidRPr="00B0154D" w:rsidRDefault="00093861" w:rsidP="00B0154D">
      <w:pPr>
        <w:spacing w:after="0"/>
        <w:ind w:left="-567" w:right="-71"/>
        <w:rPr>
          <w:rFonts w:ascii="Calibri" w:eastAsia="Times New Roman" w:hAnsi="Calibri" w:cs="Times New Roman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093861" w:rsidRDefault="009D0878" w:rsidP="00B85530">
      <w:pPr>
        <w:spacing w:after="0" w:line="240" w:lineRule="auto"/>
        <w:ind w:left="-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97155</wp:posOffset>
                </wp:positionV>
                <wp:extent cx="2190750" cy="919480"/>
                <wp:effectExtent l="2540" t="0" r="0" b="635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919480"/>
                          <a:chOff x="7210" y="6488"/>
                          <a:chExt cx="3450" cy="1448"/>
                        </a:xfrm>
                      </wpg:grpSpPr>
                      <pic:pic xmlns:pic="http://schemas.openxmlformats.org/drawingml/2006/picture">
                        <pic:nvPicPr>
                          <pic:cNvPr id="11" name="Resim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0" y="6488"/>
                            <a:ext cx="450" cy="1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Resim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6533"/>
                            <a:ext cx="810" cy="1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Resim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5" y="6488"/>
                            <a:ext cx="765" cy="1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24.9pt;margin-top:7.65pt;width:172.5pt;height:72.4pt;z-index:-251641856" coordorigin="7210,6488" coordsize="3450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96" o:spid="_x0000_s1027" type="#_x0000_t75" style="position:absolute;left:7210;top:6488;width:450;height:1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0ea/AAAA2wAAAA8AAABkcnMvZG93bnJldi54bWxET02LwjAQvQv+hzALe5E1VUGkNsoiFbwt&#10;tnqfbca22kxKE233328Ewds83uck28E04kGdqy0rmE0jEMSF1TWXCk75/msFwnlkjY1lUvBHDrab&#10;8SjBWNuej/TIfClCCLsYFVTet7GUrqjIoJvaljhwF9sZ9AF2pdQd9iHcNHIeRUtpsObQUGFLu4qK&#10;W3Y3Cs5DmhP+/PY6200W6d5ee5PmSn1+DN9rEJ4G/xa/3Acd5s/g+Us4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hdHmvwAAANsAAAAPAAAAAAAAAAAAAAAAAJ8CAABk&#10;cnMvZG93bnJldi54bWxQSwUGAAAAAAQABAD3AAAAiwMAAAAA&#10;">
                  <v:imagedata r:id="rId22" o:title=""/>
                </v:shape>
                <v:shape id="Resim 198" o:spid="_x0000_s1028" type="#_x0000_t75" style="position:absolute;left:8490;top:6533;width:810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JEPjBAAAA2wAAAA8AAABkcnMvZG93bnJldi54bWxET9tqwkAQfRf8h2UE38xutUhJs5EiKMVS&#10;0LT0echOLjQ7G7LbGP/eLRT6NodznWw32U6MNPjWsYaHRIEgLp1pudbw+XFYPYHwAdlg55g03MjD&#10;Lp/PMkyNu/KFxiLUIoawT1FDE0KfSunLhiz6xPXEkavcYDFEONTSDHiN4baTa6W20mLLsaHBnvYN&#10;ld/Fj9Vwap3y6utRHc9j8fbO1eFk153Wy8X08gwi0BT+xX/uVxPnb+D3l3iAzO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JEPjBAAAA2wAAAA8AAAAAAAAAAAAAAAAAnwIA&#10;AGRycy9kb3ducmV2LnhtbFBLBQYAAAAABAAEAPcAAACNAwAAAAA=&#10;">
                  <v:imagedata r:id="rId23" o:title=""/>
                </v:shape>
                <v:shape id="Resim 197" o:spid="_x0000_s1029" type="#_x0000_t75" style="position:absolute;left:9895;top:6488;width:765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Bx6/BAAAA2wAAAA8AAABkcnMvZG93bnJldi54bWxET01rwkAQvRf8D8sIvdWNgqVEVymKaIse&#10;jIrXaXaahGZnw+5G4793hYK3ebzPmc47U4sLOV9ZVjAcJCCIc6srLhQcD6u3DxA+IGusLZOCG3mY&#10;z3ovU0y1vfKeLlkoRAxhn6KCMoQmldLnJRn0A9sQR+7XOoMhQldI7fAaw00tR0nyLg1WHBtKbGhR&#10;Uv6XtUbBKBs39N1+nZZOn3ft+ujotv1R6rXffU5ABOrCU/zv3ug4fwyPX+I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Bx6/BAAAA2wAAAA8AAAAAAAAAAAAAAAAAnwIA&#10;AGRycy9kb3ducmV2LnhtbFBLBQYAAAAABAAEAPcAAACNAwAAAAA=&#10;">
                  <v:imagedata r:id="rId24" o:title=""/>
                </v:shape>
              </v:group>
            </w:pict>
          </mc:Fallback>
        </mc:AlternateContent>
      </w:r>
      <w:r w:rsidR="00093861">
        <w:rPr>
          <w:rFonts w:asciiTheme="majorHAnsi" w:hAnsiTheme="majorHAnsi"/>
          <w:b/>
          <w:sz w:val="24"/>
          <w:szCs w:val="24"/>
        </w:rPr>
        <w:t>11-</w:t>
      </w:r>
    </w:p>
    <w:p w:rsidR="00093861" w:rsidRDefault="00093861" w:rsidP="0081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3861" w:rsidRDefault="00093861" w:rsidP="0081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3861" w:rsidRPr="0081132C" w:rsidRDefault="00093861" w:rsidP="0081132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X                       Y                          Z</w:t>
      </w:r>
    </w:p>
    <w:p w:rsidR="00093861" w:rsidRPr="00B85530" w:rsidRDefault="00093861" w:rsidP="00B85530">
      <w:pPr>
        <w:spacing w:after="0" w:line="240" w:lineRule="auto"/>
        <w:ind w:left="-851"/>
        <w:rPr>
          <w:rFonts w:asciiTheme="majorHAnsi" w:hAnsiTheme="majorHAnsi"/>
          <w:b/>
          <w:bCs/>
        </w:rPr>
      </w:pPr>
      <w:r w:rsidRPr="00B85530">
        <w:rPr>
          <w:rFonts w:asciiTheme="majorHAnsi" w:hAnsiTheme="majorHAnsi"/>
          <w:b/>
          <w:bCs/>
        </w:rPr>
        <w:t>Yukarıda şekli verilen aynalar ile ilgili;</w:t>
      </w:r>
    </w:p>
    <w:p w:rsidR="00093861" w:rsidRPr="00B85530" w:rsidRDefault="00093861" w:rsidP="00093861">
      <w:pPr>
        <w:numPr>
          <w:ilvl w:val="0"/>
          <w:numId w:val="1"/>
        </w:numPr>
        <w:tabs>
          <w:tab w:val="left" w:pos="-851"/>
        </w:tabs>
        <w:spacing w:after="0" w:line="240" w:lineRule="auto"/>
        <w:ind w:left="-851" w:firstLine="0"/>
        <w:rPr>
          <w:rFonts w:asciiTheme="majorHAnsi" w:hAnsiTheme="majorHAnsi"/>
          <w:bCs/>
        </w:rPr>
      </w:pPr>
      <w:proofErr w:type="spellStart"/>
      <w:r w:rsidRPr="00B85530">
        <w:rPr>
          <w:rFonts w:asciiTheme="majorHAnsi" w:hAnsiTheme="majorHAnsi"/>
          <w:bCs/>
        </w:rPr>
        <w:t>X’te</w:t>
      </w:r>
      <w:proofErr w:type="spellEnd"/>
      <w:r w:rsidRPr="00B85530">
        <w:rPr>
          <w:rFonts w:asciiTheme="majorHAnsi" w:hAnsiTheme="majorHAnsi"/>
          <w:bCs/>
        </w:rPr>
        <w:t xml:space="preserve"> oluşan görüntü cisme göre simetriktir.</w:t>
      </w:r>
    </w:p>
    <w:p w:rsidR="00093861" w:rsidRPr="00B85530" w:rsidRDefault="00093861" w:rsidP="00093861">
      <w:pPr>
        <w:numPr>
          <w:ilvl w:val="0"/>
          <w:numId w:val="1"/>
        </w:numPr>
        <w:tabs>
          <w:tab w:val="left" w:pos="-851"/>
        </w:tabs>
        <w:spacing w:after="0" w:line="240" w:lineRule="auto"/>
        <w:ind w:left="-851" w:firstLine="0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Cs/>
        </w:rPr>
        <w:t>Y dişçiler tarafından kullanılır.</w:t>
      </w:r>
    </w:p>
    <w:p w:rsidR="00093861" w:rsidRPr="00B85530" w:rsidRDefault="00093861" w:rsidP="00093861">
      <w:pPr>
        <w:numPr>
          <w:ilvl w:val="0"/>
          <w:numId w:val="1"/>
        </w:numPr>
        <w:tabs>
          <w:tab w:val="left" w:pos="-851"/>
        </w:tabs>
        <w:spacing w:after="0" w:line="240" w:lineRule="auto"/>
        <w:ind w:left="-851" w:firstLine="0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Cs/>
        </w:rPr>
        <w:t>Z paralel gelen ışınları dağıtarak yansıtır.</w:t>
      </w:r>
    </w:p>
    <w:p w:rsidR="00093861" w:rsidRPr="00B85530" w:rsidRDefault="00093861" w:rsidP="00B85530">
      <w:pPr>
        <w:tabs>
          <w:tab w:val="left" w:pos="284"/>
        </w:tabs>
        <w:spacing w:after="0" w:line="240" w:lineRule="auto"/>
        <w:ind w:left="-851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/>
          <w:bCs/>
        </w:rPr>
        <w:t>ifadelerinden hangisi ya da hangileri doğrudur?</w:t>
      </w:r>
    </w:p>
    <w:p w:rsidR="00093861" w:rsidRPr="00B85530" w:rsidRDefault="00093861" w:rsidP="00B85530">
      <w:pPr>
        <w:spacing w:after="0" w:line="240" w:lineRule="auto"/>
        <w:rPr>
          <w:rFonts w:asciiTheme="majorHAnsi" w:hAnsiTheme="majorHAnsi"/>
          <w:b/>
          <w:bCs/>
        </w:rPr>
      </w:pPr>
    </w:p>
    <w:p w:rsidR="00093861" w:rsidRPr="00B85530" w:rsidRDefault="00093861" w:rsidP="00B85530">
      <w:pPr>
        <w:spacing w:after="0" w:line="240" w:lineRule="auto"/>
        <w:ind w:left="-851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/>
          <w:bCs/>
        </w:rPr>
        <w:t>A)</w:t>
      </w:r>
      <w:r w:rsidRPr="00B85530">
        <w:rPr>
          <w:rFonts w:asciiTheme="majorHAnsi" w:hAnsiTheme="majorHAnsi"/>
          <w:bCs/>
        </w:rPr>
        <w:t xml:space="preserve"> Yalnız I</w:t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/>
          <w:bCs/>
        </w:rPr>
        <w:t>B)</w:t>
      </w:r>
      <w:r w:rsidRPr="00B85530">
        <w:rPr>
          <w:rFonts w:asciiTheme="majorHAnsi" w:hAnsiTheme="majorHAnsi"/>
          <w:bCs/>
        </w:rPr>
        <w:t xml:space="preserve"> I ve II</w:t>
      </w:r>
    </w:p>
    <w:p w:rsidR="00093861" w:rsidRPr="00B85530" w:rsidRDefault="00093861" w:rsidP="00B85530">
      <w:pPr>
        <w:spacing w:after="0" w:line="240" w:lineRule="auto"/>
        <w:ind w:left="-851"/>
        <w:rPr>
          <w:rFonts w:asciiTheme="majorHAnsi" w:hAnsiTheme="majorHAnsi"/>
          <w:bCs/>
        </w:rPr>
      </w:pPr>
      <w:r w:rsidRPr="00B85530">
        <w:rPr>
          <w:rFonts w:asciiTheme="majorHAnsi" w:hAnsiTheme="majorHAnsi"/>
          <w:b/>
          <w:bCs/>
        </w:rPr>
        <w:t>C)</w:t>
      </w:r>
      <w:r w:rsidRPr="00B85530">
        <w:rPr>
          <w:rFonts w:asciiTheme="majorHAnsi" w:hAnsiTheme="majorHAnsi"/>
          <w:bCs/>
        </w:rPr>
        <w:t xml:space="preserve"> II ve III</w:t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Cs/>
        </w:rPr>
        <w:tab/>
      </w:r>
      <w:r w:rsidRPr="00B85530">
        <w:rPr>
          <w:rFonts w:asciiTheme="majorHAnsi" w:hAnsiTheme="majorHAnsi"/>
          <w:b/>
          <w:bCs/>
        </w:rPr>
        <w:t>D)</w:t>
      </w:r>
      <w:r w:rsidRPr="00B85530">
        <w:rPr>
          <w:rFonts w:asciiTheme="majorHAnsi" w:hAnsiTheme="majorHAnsi"/>
          <w:bCs/>
        </w:rPr>
        <w:t xml:space="preserve"> I, II ve III</w:t>
      </w:r>
    </w:p>
    <w:p w:rsidR="00093861" w:rsidRDefault="00093861" w:rsidP="00B85530">
      <w:pPr>
        <w:spacing w:after="0" w:line="240" w:lineRule="auto"/>
        <w:rPr>
          <w:rFonts w:ascii="Maiandra GD" w:hAnsi="Maiandra GD"/>
          <w:b/>
          <w:sz w:val="18"/>
          <w:szCs w:val="18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2540</wp:posOffset>
            </wp:positionV>
            <wp:extent cx="3143250" cy="1036320"/>
            <wp:effectExtent l="19050" t="0" r="0" b="0"/>
            <wp:wrapNone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lum bright="-12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0"/>
          <w:szCs w:val="20"/>
        </w:rPr>
        <w:t xml:space="preserve">12- </w:t>
      </w: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Default="00093861" w:rsidP="004C0DAF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3861" w:rsidRPr="00D517E0" w:rsidRDefault="00093861" w:rsidP="00B1664D">
      <w:pPr>
        <w:pStyle w:val="ListeParagraf"/>
        <w:spacing w:after="0"/>
        <w:ind w:left="-1134"/>
        <w:rPr>
          <w:sz w:val="24"/>
          <w:szCs w:val="24"/>
        </w:rPr>
      </w:pPr>
      <w:r w:rsidRPr="00D517E0">
        <w:rPr>
          <w:sz w:val="24"/>
          <w:szCs w:val="24"/>
        </w:rPr>
        <w:t xml:space="preserve">Şekildeki devreden bir ampul çıkartılırsa Buna göre aşağıdakilerden hangisi </w:t>
      </w:r>
      <w:r w:rsidRPr="00D517E0">
        <w:rPr>
          <w:b/>
          <w:sz w:val="24"/>
          <w:szCs w:val="24"/>
          <w:u w:val="single"/>
        </w:rPr>
        <w:t>yanlıştır</w:t>
      </w:r>
      <w:r w:rsidRPr="00D517E0">
        <w:rPr>
          <w:sz w:val="24"/>
          <w:szCs w:val="24"/>
        </w:rPr>
        <w:t>?</w:t>
      </w:r>
    </w:p>
    <w:p w:rsidR="00093861" w:rsidRPr="00D517E0" w:rsidRDefault="00093861" w:rsidP="00B1664D">
      <w:pPr>
        <w:pStyle w:val="ListeParagraf"/>
        <w:spacing w:after="0"/>
        <w:ind w:left="-1134"/>
        <w:rPr>
          <w:sz w:val="24"/>
          <w:szCs w:val="24"/>
        </w:rPr>
      </w:pPr>
      <w:r w:rsidRPr="00D517E0">
        <w:rPr>
          <w:b/>
          <w:sz w:val="24"/>
          <w:szCs w:val="24"/>
        </w:rPr>
        <w:t>A.</w:t>
      </w:r>
      <w:r w:rsidRPr="00D517E0">
        <w:rPr>
          <w:sz w:val="24"/>
          <w:szCs w:val="24"/>
        </w:rPr>
        <w:t xml:space="preserve"> Devredeki diğer ampul ışık vermez.</w:t>
      </w:r>
    </w:p>
    <w:p w:rsidR="00093861" w:rsidRPr="00D517E0" w:rsidRDefault="00093861" w:rsidP="00B1664D">
      <w:pPr>
        <w:pStyle w:val="ListeParagraf"/>
        <w:spacing w:after="0"/>
        <w:ind w:left="-1134"/>
        <w:rPr>
          <w:sz w:val="24"/>
          <w:szCs w:val="24"/>
        </w:rPr>
      </w:pPr>
      <w:r w:rsidRPr="00D517E0">
        <w:rPr>
          <w:b/>
          <w:sz w:val="24"/>
          <w:szCs w:val="24"/>
        </w:rPr>
        <w:t>B.</w:t>
      </w:r>
      <w:r w:rsidRPr="00D517E0">
        <w:rPr>
          <w:sz w:val="24"/>
          <w:szCs w:val="24"/>
        </w:rPr>
        <w:t xml:space="preserve"> Devrede kalan diğer ampul daha parlak yanar.</w:t>
      </w:r>
    </w:p>
    <w:p w:rsidR="00093861" w:rsidRPr="00D517E0" w:rsidRDefault="00093861" w:rsidP="00B1664D">
      <w:pPr>
        <w:pStyle w:val="ListeParagraf"/>
        <w:spacing w:after="0"/>
        <w:ind w:left="-1134"/>
        <w:rPr>
          <w:sz w:val="24"/>
          <w:szCs w:val="24"/>
        </w:rPr>
      </w:pPr>
      <w:r w:rsidRPr="00D517E0">
        <w:rPr>
          <w:b/>
          <w:sz w:val="24"/>
          <w:szCs w:val="24"/>
        </w:rPr>
        <w:t>C.</w:t>
      </w:r>
      <w:r w:rsidRPr="00D517E0">
        <w:rPr>
          <w:sz w:val="24"/>
          <w:szCs w:val="24"/>
        </w:rPr>
        <w:t xml:space="preserve"> Başlangıçta ampuller seri bağlıydı.</w:t>
      </w:r>
    </w:p>
    <w:p w:rsidR="00093861" w:rsidRPr="00D517E0" w:rsidRDefault="00093861" w:rsidP="00B1664D">
      <w:pPr>
        <w:pStyle w:val="ListeParagraf"/>
        <w:spacing w:after="0"/>
        <w:ind w:left="-1134"/>
        <w:rPr>
          <w:sz w:val="24"/>
          <w:szCs w:val="24"/>
        </w:rPr>
      </w:pPr>
      <w:r w:rsidRPr="00D517E0">
        <w:rPr>
          <w:b/>
          <w:sz w:val="24"/>
          <w:szCs w:val="24"/>
        </w:rPr>
        <w:t>D.</w:t>
      </w:r>
      <w:r w:rsidRPr="00D517E0">
        <w:rPr>
          <w:sz w:val="24"/>
          <w:szCs w:val="24"/>
        </w:rPr>
        <w:t xml:space="preserve"> Devredeki toplam direnç azalır.</w:t>
      </w:r>
      <w:r w:rsidRPr="00D517E0"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p w:rsidR="00093861" w:rsidRPr="00D517E0" w:rsidRDefault="00093861" w:rsidP="00B1664D">
      <w:pPr>
        <w:rPr>
          <w:rFonts w:ascii="Arial" w:eastAsia="Times New Roman" w:hAnsi="Arial" w:cs="Arial"/>
          <w:b/>
          <w:sz w:val="24"/>
          <w:szCs w:val="24"/>
        </w:rPr>
      </w:pPr>
    </w:p>
    <w:p w:rsidR="00093861" w:rsidRDefault="00093861" w:rsidP="00D517E0">
      <w:pPr>
        <w:ind w:right="-1347"/>
        <w:rPr>
          <w:rFonts w:eastAsia="Times New Roman" w:cstheme="minorHAnsi"/>
          <w:b/>
          <w:sz w:val="18"/>
          <w:szCs w:val="18"/>
        </w:rPr>
      </w:pPr>
    </w:p>
    <w:p w:rsidR="00093861" w:rsidRPr="00D517E0" w:rsidRDefault="009D0878" w:rsidP="00D517E0">
      <w:pPr>
        <w:ind w:right="-1347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line">
                  <wp:posOffset>1245870</wp:posOffset>
                </wp:positionV>
                <wp:extent cx="422275" cy="247015"/>
                <wp:effectExtent l="0" t="2540" r="127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5.3pt;margin-top:98.1pt;width:33.25pt;height: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Bleg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 w:rsidR="00093861" w:rsidRPr="00D517E0">
        <w:rPr>
          <w:rFonts w:eastAsia="Times New Roman" w:cstheme="minorHAnsi"/>
          <w:b/>
          <w:sz w:val="18"/>
          <w:szCs w:val="18"/>
        </w:rPr>
        <w:t>A</w:t>
      </w:r>
      <w:r w:rsidR="00093861" w:rsidRPr="00E0078A">
        <w:rPr>
          <w:rFonts w:eastAsia="Times New Roman" w:cstheme="minorHAnsi"/>
          <w:b/>
          <w:sz w:val="20"/>
          <w:szCs w:val="20"/>
        </w:rPr>
        <w:t xml:space="preserve">- </w:t>
      </w:r>
      <w:r w:rsidR="00093861" w:rsidRPr="00E0078A">
        <w:rPr>
          <w:rFonts w:cstheme="minorHAnsi"/>
          <w:b/>
          <w:bCs/>
          <w:sz w:val="20"/>
          <w:szCs w:val="20"/>
        </w:rPr>
        <w:t>Aşağıdaki tabloda bulunan eksik bilgileri doldurunuz</w:t>
      </w:r>
      <w:r w:rsidR="00093861" w:rsidRPr="00D517E0">
        <w:rPr>
          <w:rFonts w:cstheme="minorHAnsi"/>
          <w:b/>
          <w:bCs/>
          <w:sz w:val="18"/>
          <w:szCs w:val="18"/>
        </w:rPr>
        <w:t xml:space="preserve"> (</w:t>
      </w:r>
      <w:r w:rsidR="00093861" w:rsidRPr="00D517E0">
        <w:rPr>
          <w:rFonts w:cstheme="minorHAnsi"/>
          <w:b/>
          <w:bCs/>
        </w:rPr>
        <w:t>10 puan</w:t>
      </w:r>
      <w:r w:rsidR="00093861" w:rsidRPr="00D517E0">
        <w:rPr>
          <w:rFonts w:cstheme="minorHAnsi"/>
          <w:b/>
          <w:bCs/>
          <w:sz w:val="18"/>
          <w:szCs w:val="18"/>
        </w:rPr>
        <w:t>).</w:t>
      </w:r>
    </w:p>
    <w:tbl>
      <w:tblPr>
        <w:tblStyle w:val="TabloKlavuzu"/>
        <w:tblpPr w:leftFromText="141" w:rightFromText="141" w:vertAnchor="text" w:horzAnchor="margin" w:tblpXSpec="right" w:tblpY="181"/>
        <w:tblW w:w="4217" w:type="dxa"/>
        <w:tblLook w:val="04A0" w:firstRow="1" w:lastRow="0" w:firstColumn="1" w:lastColumn="0" w:noHBand="0" w:noVBand="1"/>
      </w:tblPr>
      <w:tblGrid>
        <w:gridCol w:w="2123"/>
        <w:gridCol w:w="2094"/>
      </w:tblGrid>
      <w:tr w:rsidR="00093861" w:rsidTr="00D517E0">
        <w:trPr>
          <w:trHeight w:val="262"/>
        </w:trPr>
        <w:tc>
          <w:tcPr>
            <w:tcW w:w="2123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Elementin adı</w:t>
            </w:r>
          </w:p>
        </w:tc>
        <w:tc>
          <w:tcPr>
            <w:tcW w:w="2094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Elementin sembolü</w:t>
            </w:r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 xml:space="preserve">Helyum </w:t>
            </w:r>
          </w:p>
        </w:tc>
        <w:tc>
          <w:tcPr>
            <w:tcW w:w="2094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3861" w:rsidTr="00D517E0">
        <w:trPr>
          <w:trHeight w:val="246"/>
        </w:trPr>
        <w:tc>
          <w:tcPr>
            <w:tcW w:w="2123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 xml:space="preserve">Alüminyum </w:t>
            </w:r>
          </w:p>
        </w:tc>
        <w:tc>
          <w:tcPr>
            <w:tcW w:w="2094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Neon</w:t>
            </w:r>
            <w:r w:rsidRPr="00D314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94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4D9">
              <w:rPr>
                <w:rFonts w:ascii="Times New Roman" w:hAnsi="Times New Roman" w:cs="Times New Roman"/>
                <w:b/>
                <w:bCs/>
              </w:rPr>
              <w:t>Civa</w:t>
            </w:r>
            <w:proofErr w:type="spellEnd"/>
            <w:r w:rsidRPr="00D314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94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 xml:space="preserve">Oksijen </w:t>
            </w:r>
          </w:p>
        </w:tc>
        <w:tc>
          <w:tcPr>
            <w:tcW w:w="2094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3861" w:rsidTr="00D517E0">
        <w:trPr>
          <w:trHeight w:val="246"/>
        </w:trPr>
        <w:tc>
          <w:tcPr>
            <w:tcW w:w="2123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>Ar</w:t>
            </w:r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4D9">
              <w:rPr>
                <w:rFonts w:ascii="Times New Roman" w:hAnsi="Times New Roman" w:cs="Times New Roman"/>
                <w:b/>
                <w:bCs/>
              </w:rPr>
              <w:t>Ca</w:t>
            </w:r>
            <w:proofErr w:type="spellEnd"/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</w:t>
            </w:r>
          </w:p>
        </w:tc>
      </w:tr>
      <w:tr w:rsidR="00093861" w:rsidTr="00D517E0">
        <w:trPr>
          <w:trHeight w:val="262"/>
        </w:trPr>
        <w:tc>
          <w:tcPr>
            <w:tcW w:w="2123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14D9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</w:p>
        </w:tc>
      </w:tr>
      <w:tr w:rsidR="00093861" w:rsidTr="00D517E0">
        <w:trPr>
          <w:trHeight w:val="277"/>
        </w:trPr>
        <w:tc>
          <w:tcPr>
            <w:tcW w:w="2123" w:type="dxa"/>
          </w:tcPr>
          <w:p w:rsidR="00093861" w:rsidRDefault="00093861" w:rsidP="00D517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:rsidR="00093861" w:rsidRPr="00D314D9" w:rsidRDefault="00093861" w:rsidP="00D517E0">
            <w:pPr>
              <w:rPr>
                <w:rFonts w:ascii="Times New Roman" w:hAnsi="Times New Roman" w:cs="Times New Roman"/>
                <w:b/>
                <w:bCs/>
              </w:rPr>
            </w:pPr>
            <w:r w:rsidRPr="00D314D9">
              <w:rPr>
                <w:rFonts w:ascii="Times New Roman" w:hAnsi="Times New Roman" w:cs="Times New Roman"/>
                <w:b/>
                <w:bCs/>
              </w:rPr>
              <w:t>Fe</w:t>
            </w:r>
          </w:p>
        </w:tc>
      </w:tr>
    </w:tbl>
    <w:p w:rsidR="00093861" w:rsidRDefault="00093861" w:rsidP="004C0DAF">
      <w:pPr>
        <w:spacing w:after="0" w:line="240" w:lineRule="auto"/>
        <w:ind w:left="181"/>
        <w:rPr>
          <w:rFonts w:ascii="Times New Roman" w:hAnsi="Times New Roman" w:cs="Times New Roman"/>
          <w:bCs/>
        </w:rPr>
      </w:pPr>
    </w:p>
    <w:p w:rsidR="00093861" w:rsidRDefault="00093861" w:rsidP="00B85530">
      <w:pPr>
        <w:spacing w:after="0" w:line="240" w:lineRule="auto"/>
        <w:ind w:right="-71"/>
        <w:jc w:val="both"/>
        <w:rPr>
          <w:rFonts w:asciiTheme="majorHAnsi" w:hAnsiTheme="majorHAnsi"/>
          <w:b/>
        </w:rPr>
      </w:pPr>
    </w:p>
    <w:p w:rsidR="00093861" w:rsidRPr="00D314D9" w:rsidRDefault="00093861" w:rsidP="00B85530">
      <w:pPr>
        <w:spacing w:after="0" w:line="240" w:lineRule="auto"/>
        <w:ind w:left="-284" w:right="-71"/>
        <w:jc w:val="both"/>
        <w:rPr>
          <w:rFonts w:ascii="Times New Roman" w:eastAsia="Maiandra GD" w:hAnsi="Times New Roman" w:cs="Times New Roman"/>
          <w:b/>
          <w:sz w:val="20"/>
          <w:szCs w:val="20"/>
        </w:rPr>
      </w:pPr>
      <w:r w:rsidRPr="00D314D9">
        <w:rPr>
          <w:rFonts w:asciiTheme="majorHAnsi" w:hAnsiTheme="majorHAnsi"/>
          <w:b/>
        </w:rPr>
        <w:t xml:space="preserve">B- 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A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ş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a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ğı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 xml:space="preserve">daki tabloda verilen maddelerin ne 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ç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e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ş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it kar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ışı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m oldu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ğ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unu kar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şı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lar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ı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 xml:space="preserve">na 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‘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>X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’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 xml:space="preserve">  i</w:t>
      </w:r>
      <w:r w:rsidRPr="00D314D9">
        <w:rPr>
          <w:rFonts w:ascii="Times New Roman" w:eastAsia="Calibri" w:hAnsi="Times New Roman" w:cs="Times New Roman"/>
          <w:b/>
          <w:sz w:val="20"/>
          <w:szCs w:val="20"/>
        </w:rPr>
        <w:t>ş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 xml:space="preserve">areti koyarak belirtiniz. </w:t>
      </w:r>
      <w:r>
        <w:rPr>
          <w:rFonts w:ascii="Times New Roman" w:eastAsia="Maiandra GD" w:hAnsi="Times New Roman" w:cs="Times New Roman"/>
          <w:b/>
          <w:sz w:val="20"/>
          <w:szCs w:val="20"/>
        </w:rPr>
        <w:t>(10</w:t>
      </w:r>
      <w:r w:rsidRPr="00D314D9">
        <w:rPr>
          <w:rFonts w:ascii="Times New Roman" w:eastAsia="Maiandra GD" w:hAnsi="Times New Roman" w:cs="Times New Roman"/>
          <w:b/>
          <w:sz w:val="20"/>
          <w:szCs w:val="20"/>
        </w:rPr>
        <w:t xml:space="preserve"> PUAN)</w:t>
      </w:r>
    </w:p>
    <w:tbl>
      <w:tblPr>
        <w:tblpPr w:leftFromText="141" w:rightFromText="141" w:vertAnchor="text" w:horzAnchor="margin" w:tblpXSpec="right" w:tblpY="56"/>
        <w:tblW w:w="43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418"/>
        <w:gridCol w:w="1677"/>
      </w:tblGrid>
      <w:tr w:rsidR="00093861" w:rsidTr="0081132C">
        <w:trPr>
          <w:trHeight w:val="380"/>
        </w:trPr>
        <w:tc>
          <w:tcPr>
            <w:tcW w:w="1290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B6F">
              <w:rPr>
                <w:rFonts w:ascii="Times New Roman" w:eastAsia="Maiandra GD" w:hAnsi="Times New Roman" w:cs="Times New Roman"/>
                <w:b/>
                <w:sz w:val="18"/>
              </w:rPr>
              <w:t>Kar</w:t>
            </w:r>
            <w:r w:rsidRPr="00153B6F">
              <w:rPr>
                <w:rFonts w:ascii="Times New Roman" w:eastAsia="Calibri" w:hAnsi="Times New Roman" w:cs="Times New Roman"/>
                <w:b/>
                <w:sz w:val="18"/>
              </w:rPr>
              <w:t>ışı</w:t>
            </w:r>
            <w:r w:rsidRPr="00153B6F">
              <w:rPr>
                <w:rFonts w:ascii="Times New Roman" w:eastAsia="Maiandra GD" w:hAnsi="Times New Roman" w:cs="Times New Roman"/>
                <w:b/>
                <w:sz w:val="18"/>
              </w:rPr>
              <w:t>m</w:t>
            </w:r>
            <w:r w:rsidRPr="00153B6F">
              <w:rPr>
                <w:rFonts w:ascii="Times New Roman" w:eastAsia="Calibri" w:hAnsi="Times New Roman" w:cs="Times New Roman"/>
                <w:b/>
                <w:sz w:val="18"/>
              </w:rPr>
              <w:t>ı</w:t>
            </w:r>
            <w:r w:rsidRPr="00153B6F">
              <w:rPr>
                <w:rFonts w:ascii="Times New Roman" w:eastAsia="Maiandra GD" w:hAnsi="Times New Roman" w:cs="Times New Roman"/>
                <w:b/>
                <w:sz w:val="18"/>
              </w:rPr>
              <w:t>n Ad</w:t>
            </w:r>
            <w:r w:rsidRPr="00153B6F">
              <w:rPr>
                <w:rFonts w:ascii="Times New Roman" w:eastAsia="Calibri" w:hAnsi="Times New Roman" w:cs="Times New Roman"/>
                <w:b/>
                <w:sz w:val="18"/>
              </w:rPr>
              <w:t>ı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B6F">
              <w:rPr>
                <w:rFonts w:ascii="Times New Roman" w:eastAsia="Maiandra GD" w:hAnsi="Times New Roman" w:cs="Times New Roman"/>
                <w:b/>
                <w:sz w:val="18"/>
              </w:rPr>
              <w:t>Homojen</w:t>
            </w:r>
          </w:p>
        </w:tc>
        <w:tc>
          <w:tcPr>
            <w:tcW w:w="1677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B6F">
              <w:rPr>
                <w:rFonts w:ascii="Times New Roman" w:eastAsia="Maiandra GD" w:hAnsi="Times New Roman" w:cs="Times New Roman"/>
                <w:b/>
                <w:sz w:val="18"/>
              </w:rPr>
              <w:t>Heterojen</w:t>
            </w:r>
          </w:p>
        </w:tc>
      </w:tr>
      <w:tr w:rsidR="00093861" w:rsidTr="00D517E0">
        <w:trPr>
          <w:trHeight w:val="395"/>
        </w:trPr>
        <w:tc>
          <w:tcPr>
            <w:tcW w:w="12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B6F">
              <w:rPr>
                <w:rFonts w:ascii="Times New Roman" w:eastAsia="Maiandra GD" w:hAnsi="Times New Roman" w:cs="Times New Roman"/>
                <w:sz w:val="20"/>
              </w:rPr>
              <w:t>Kolonya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93861" w:rsidTr="00D517E0">
        <w:trPr>
          <w:trHeight w:val="400"/>
        </w:trPr>
        <w:tc>
          <w:tcPr>
            <w:tcW w:w="12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B6F">
              <w:rPr>
                <w:rFonts w:ascii="Times New Roman" w:eastAsia="Maiandra GD" w:hAnsi="Times New Roman" w:cs="Times New Roman"/>
                <w:sz w:val="20"/>
              </w:rPr>
              <w:t>Kumlu su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93861" w:rsidTr="00D517E0">
        <w:trPr>
          <w:trHeight w:val="407"/>
        </w:trPr>
        <w:tc>
          <w:tcPr>
            <w:tcW w:w="12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B6F">
              <w:rPr>
                <w:rFonts w:ascii="Times New Roman" w:eastAsia="Maiandra GD" w:hAnsi="Times New Roman" w:cs="Times New Roman"/>
                <w:sz w:val="20"/>
              </w:rPr>
              <w:t>Ayran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93861" w:rsidTr="00D517E0">
        <w:trPr>
          <w:trHeight w:val="399"/>
        </w:trPr>
        <w:tc>
          <w:tcPr>
            <w:tcW w:w="12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B6F">
              <w:rPr>
                <w:rFonts w:ascii="Times New Roman" w:eastAsia="Calibri" w:hAnsi="Times New Roman" w:cs="Times New Roman"/>
                <w:sz w:val="20"/>
              </w:rPr>
              <w:t>Ş</w:t>
            </w:r>
            <w:r w:rsidRPr="00153B6F">
              <w:rPr>
                <w:rFonts w:ascii="Times New Roman" w:eastAsia="Maiandra GD" w:hAnsi="Times New Roman" w:cs="Times New Roman"/>
                <w:sz w:val="20"/>
              </w:rPr>
              <w:t>ekerli su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93861" w:rsidTr="00D517E0">
        <w:trPr>
          <w:trHeight w:val="419"/>
        </w:trPr>
        <w:tc>
          <w:tcPr>
            <w:tcW w:w="12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3861" w:rsidRPr="00153B6F" w:rsidRDefault="00093861" w:rsidP="0081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3B6F">
              <w:rPr>
                <w:rFonts w:ascii="Times New Roman" w:eastAsia="Maiandra GD" w:hAnsi="Times New Roman" w:cs="Times New Roman"/>
                <w:sz w:val="20"/>
              </w:rPr>
              <w:t>Zeytinya</w:t>
            </w:r>
            <w:r w:rsidRPr="00153B6F">
              <w:rPr>
                <w:rFonts w:ascii="Times New Roman" w:eastAsia="Calibri" w:hAnsi="Times New Roman" w:cs="Times New Roman"/>
                <w:sz w:val="20"/>
              </w:rPr>
              <w:t>ğ</w:t>
            </w:r>
            <w:r w:rsidRPr="00153B6F">
              <w:rPr>
                <w:rFonts w:ascii="Times New Roman" w:eastAsia="Maiandra GD" w:hAnsi="Times New Roman" w:cs="Times New Roman"/>
                <w:sz w:val="20"/>
              </w:rPr>
              <w:t>l</w:t>
            </w:r>
            <w:r w:rsidRPr="00153B6F">
              <w:rPr>
                <w:rFonts w:ascii="Times New Roman" w:eastAsia="Calibri" w:hAnsi="Times New Roman" w:cs="Times New Roman"/>
                <w:sz w:val="20"/>
              </w:rPr>
              <w:t>ı</w:t>
            </w:r>
            <w:r w:rsidRPr="00153B6F">
              <w:rPr>
                <w:rFonts w:ascii="Times New Roman" w:eastAsia="Maiandra GD" w:hAnsi="Times New Roman" w:cs="Times New Roman"/>
                <w:sz w:val="20"/>
              </w:rPr>
              <w:t xml:space="preserve"> su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000000" w:fill="FFFFFF"/>
            <w:tcMar>
              <w:left w:w="108" w:type="dxa"/>
              <w:right w:w="108" w:type="dxa"/>
            </w:tcMar>
          </w:tcPr>
          <w:p w:rsidR="00093861" w:rsidRDefault="00093861" w:rsidP="0081132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3861" w:rsidRDefault="00093861" w:rsidP="001C696E">
      <w:pPr>
        <w:spacing w:after="0" w:line="240" w:lineRule="auto"/>
        <w:ind w:left="-284" w:right="-1063"/>
        <w:rPr>
          <w:rFonts w:ascii="Maiandra GD" w:hAnsi="Maiandra GD"/>
          <w:b/>
          <w:bCs/>
          <w:sz w:val="18"/>
          <w:szCs w:val="18"/>
        </w:rPr>
      </w:pPr>
      <w:r w:rsidRPr="001C696E">
        <w:rPr>
          <w:rFonts w:asciiTheme="majorHAnsi" w:hAnsiTheme="majorHAnsi"/>
          <w:b/>
          <w:sz w:val="24"/>
          <w:szCs w:val="24"/>
        </w:rPr>
        <w:t xml:space="preserve">C- </w:t>
      </w:r>
      <w:r w:rsidRPr="001C696E">
        <w:rPr>
          <w:rFonts w:asciiTheme="majorHAnsi" w:hAnsiTheme="majorHAnsi"/>
          <w:b/>
          <w:bCs/>
        </w:rPr>
        <w:t xml:space="preserve">Aşağıdaki doğru-yanlış sorularında parantez içine sizce doğru olanlara "D", yanlış olanlara "Y" harfi yazınız. </w:t>
      </w:r>
      <w:r>
        <w:rPr>
          <w:rFonts w:ascii="Maiandra GD" w:hAnsi="Maiandra GD"/>
          <w:b/>
          <w:bCs/>
          <w:sz w:val="18"/>
          <w:szCs w:val="18"/>
        </w:rPr>
        <w:t xml:space="preserve">( 20 </w:t>
      </w:r>
      <w:r w:rsidRPr="004C1A14">
        <w:rPr>
          <w:rFonts w:ascii="Maiandra GD" w:hAnsi="Maiandra GD"/>
          <w:b/>
          <w:bCs/>
          <w:sz w:val="18"/>
          <w:szCs w:val="18"/>
        </w:rPr>
        <w:t>PUAN</w:t>
      </w:r>
      <w:r>
        <w:rPr>
          <w:rFonts w:ascii="Maiandra GD" w:hAnsi="Maiandra GD"/>
          <w:b/>
          <w:bCs/>
          <w:sz w:val="18"/>
          <w:szCs w:val="18"/>
        </w:rPr>
        <w:t xml:space="preserve"> </w:t>
      </w:r>
      <w:r w:rsidRPr="004C1A14">
        <w:rPr>
          <w:rFonts w:ascii="Maiandra GD" w:hAnsi="Maiandra GD"/>
          <w:b/>
          <w:bCs/>
          <w:sz w:val="18"/>
          <w:szCs w:val="18"/>
        </w:rPr>
        <w:t>)</w:t>
      </w:r>
    </w:p>
    <w:p w:rsidR="00093861" w:rsidRDefault="00093861" w:rsidP="001C696E">
      <w:pPr>
        <w:spacing w:after="0" w:line="240" w:lineRule="auto"/>
        <w:ind w:left="-284" w:right="-1063"/>
        <w:rPr>
          <w:rFonts w:ascii="Maiandra GD" w:hAnsi="Maiandra GD"/>
          <w:b/>
          <w:bCs/>
          <w:sz w:val="18"/>
          <w:szCs w:val="18"/>
        </w:rPr>
      </w:pPr>
    </w:p>
    <w:p w:rsidR="00093861" w:rsidRPr="00962CCC" w:rsidRDefault="00093861" w:rsidP="00093861">
      <w:pPr>
        <w:pStyle w:val="ListeParagraf"/>
        <w:numPr>
          <w:ilvl w:val="0"/>
          <w:numId w:val="2"/>
        </w:numPr>
        <w:spacing w:after="0"/>
        <w:ind w:left="142"/>
        <w:rPr>
          <w:b/>
          <w:szCs w:val="20"/>
        </w:rPr>
      </w:pPr>
      <w:r w:rsidRPr="00962CCC">
        <w:rPr>
          <w:rFonts w:ascii="Calibri" w:eastAsia="Times New Roman" w:hAnsi="Calibri" w:cs="Times New Roman"/>
          <w:b/>
          <w:szCs w:val="20"/>
        </w:rPr>
        <w:t xml:space="preserve">(..…) </w:t>
      </w:r>
      <w:r w:rsidRPr="00962CCC">
        <w:rPr>
          <w:rFonts w:ascii="Calibri" w:eastAsia="Times New Roman" w:hAnsi="Calibri" w:cs="Times New Roman"/>
          <w:szCs w:val="20"/>
        </w:rPr>
        <w:t>Cisimlerin siyah görünmesi sadece siyah rengi yansıttıkları içindir.</w:t>
      </w:r>
    </w:p>
    <w:p w:rsidR="00093861" w:rsidRPr="00962CCC" w:rsidRDefault="00093861" w:rsidP="00093861">
      <w:pPr>
        <w:pStyle w:val="ListeParagraf"/>
        <w:numPr>
          <w:ilvl w:val="0"/>
          <w:numId w:val="2"/>
        </w:numPr>
        <w:spacing w:after="0"/>
        <w:ind w:left="142"/>
        <w:rPr>
          <w:szCs w:val="20"/>
        </w:rPr>
      </w:pPr>
      <w:r>
        <w:rPr>
          <w:b/>
          <w:szCs w:val="20"/>
        </w:rPr>
        <w:t xml:space="preserve">(…..) </w:t>
      </w:r>
      <w:r w:rsidRPr="00962CCC">
        <w:rPr>
          <w:szCs w:val="20"/>
        </w:rPr>
        <w:t>Mide hem kimyasal hem de mekanik (fiziksel) sindirim yapar</w:t>
      </w:r>
    </w:p>
    <w:p w:rsidR="00093861" w:rsidRPr="00962CCC" w:rsidRDefault="00093861" w:rsidP="00093861">
      <w:pPr>
        <w:pStyle w:val="ListeParagraf"/>
        <w:numPr>
          <w:ilvl w:val="0"/>
          <w:numId w:val="2"/>
        </w:numPr>
        <w:ind w:left="142" w:right="-638"/>
        <w:rPr>
          <w:szCs w:val="20"/>
        </w:rPr>
      </w:pPr>
      <w:r w:rsidRPr="00962CCC">
        <w:rPr>
          <w:rFonts w:ascii="Calibri" w:eastAsia="Times New Roman" w:hAnsi="Calibri" w:cs="Times New Roman"/>
          <w:b/>
          <w:szCs w:val="20"/>
        </w:rPr>
        <w:t xml:space="preserve">(…..)  </w:t>
      </w:r>
      <w:r w:rsidRPr="00962CCC">
        <w:t xml:space="preserve">Atomlar proton, nötron ve elektronlardan oluşur. </w:t>
      </w:r>
    </w:p>
    <w:p w:rsidR="00093861" w:rsidRPr="00B1664D" w:rsidRDefault="00093861" w:rsidP="00093861">
      <w:pPr>
        <w:pStyle w:val="ListeParagraf"/>
        <w:numPr>
          <w:ilvl w:val="0"/>
          <w:numId w:val="2"/>
        </w:numPr>
        <w:spacing w:after="0"/>
        <w:ind w:left="142" w:right="-921"/>
        <w:rPr>
          <w:b/>
          <w:szCs w:val="20"/>
        </w:rPr>
      </w:pPr>
      <w:r w:rsidRPr="00962CCC">
        <w:rPr>
          <w:b/>
        </w:rPr>
        <w:t>(</w:t>
      </w:r>
      <w:r>
        <w:rPr>
          <w:b/>
        </w:rPr>
        <w:t>....</w:t>
      </w:r>
      <w:r w:rsidRPr="00962CCC">
        <w:rPr>
          <w:b/>
        </w:rPr>
        <w:t>.)</w:t>
      </w:r>
      <w:r>
        <w:t xml:space="preserve"> Belli bir alandaki tür topluluğuna popülasyon</w:t>
      </w:r>
    </w:p>
    <w:p w:rsidR="00093861" w:rsidRPr="008420E2" w:rsidRDefault="00093861" w:rsidP="00B1664D">
      <w:pPr>
        <w:pStyle w:val="ListeParagraf"/>
        <w:spacing w:after="0"/>
        <w:ind w:left="142" w:right="-921"/>
        <w:rPr>
          <w:b/>
          <w:szCs w:val="20"/>
        </w:rPr>
      </w:pPr>
      <w:r>
        <w:t>denir.</w:t>
      </w:r>
    </w:p>
    <w:p w:rsidR="00093861" w:rsidRPr="00B1664D" w:rsidRDefault="00093861" w:rsidP="00093861">
      <w:pPr>
        <w:pStyle w:val="ListeParagraf"/>
        <w:numPr>
          <w:ilvl w:val="0"/>
          <w:numId w:val="2"/>
        </w:numPr>
        <w:spacing w:after="0"/>
        <w:ind w:left="142" w:right="-921"/>
        <w:rPr>
          <w:b/>
          <w:szCs w:val="20"/>
        </w:rPr>
      </w:pPr>
      <w:r>
        <w:rPr>
          <w:b/>
          <w:szCs w:val="20"/>
        </w:rPr>
        <w:t xml:space="preserve">(…..) </w:t>
      </w:r>
      <w:r>
        <w:rPr>
          <w:szCs w:val="20"/>
        </w:rPr>
        <w:t xml:space="preserve"> </w:t>
      </w:r>
      <w:r w:rsidRPr="001921D7">
        <w:t>Demir tozu-talaş karışımı Mıknatısla ayrılabilir.</w:t>
      </w:r>
    </w:p>
    <w:p w:rsidR="00093861" w:rsidRPr="00B1664D" w:rsidRDefault="00093861" w:rsidP="00093861">
      <w:pPr>
        <w:pStyle w:val="ListeParagraf"/>
        <w:numPr>
          <w:ilvl w:val="0"/>
          <w:numId w:val="2"/>
        </w:numPr>
        <w:spacing w:after="0"/>
        <w:ind w:left="142" w:right="-1347"/>
        <w:rPr>
          <w:b/>
          <w:szCs w:val="20"/>
        </w:rPr>
      </w:pPr>
      <w:r w:rsidRPr="00B1664D">
        <w:rPr>
          <w:b/>
        </w:rPr>
        <w:t>(…..)</w:t>
      </w:r>
      <w:r>
        <w:t xml:space="preserve"> </w:t>
      </w:r>
      <w:r w:rsidRPr="001921D7">
        <w:t>Kelaynak kuşunun ülkemizde nesli tükenmiştir.</w:t>
      </w:r>
    </w:p>
    <w:p w:rsidR="00093861" w:rsidRPr="00B1664D" w:rsidRDefault="00093861" w:rsidP="00093861">
      <w:pPr>
        <w:pStyle w:val="ListeParagraf"/>
        <w:numPr>
          <w:ilvl w:val="0"/>
          <w:numId w:val="2"/>
        </w:numPr>
        <w:spacing w:after="0"/>
        <w:ind w:left="142" w:right="-1347"/>
        <w:rPr>
          <w:b/>
          <w:szCs w:val="20"/>
        </w:rPr>
      </w:pPr>
      <w:r>
        <w:rPr>
          <w:b/>
          <w:szCs w:val="20"/>
        </w:rPr>
        <w:t>(…..)</w:t>
      </w:r>
      <w:r>
        <w:rPr>
          <w:sz w:val="20"/>
          <w:szCs w:val="20"/>
        </w:rPr>
        <w:t>Eşit süratli iki cisimden ağırlığı fazla olanın kinetik enerjisi diğerinden daha küçüktür.</w:t>
      </w:r>
    </w:p>
    <w:p w:rsidR="00093861" w:rsidRPr="00B1664D" w:rsidRDefault="00093861" w:rsidP="00093861">
      <w:pPr>
        <w:pStyle w:val="ListeParagraf"/>
        <w:numPr>
          <w:ilvl w:val="0"/>
          <w:numId w:val="2"/>
        </w:numPr>
        <w:spacing w:after="0"/>
        <w:ind w:left="142" w:right="-1347"/>
        <w:rPr>
          <w:b/>
          <w:szCs w:val="20"/>
        </w:rPr>
      </w:pPr>
      <w:r>
        <w:rPr>
          <w:b/>
          <w:szCs w:val="20"/>
        </w:rPr>
        <w:t xml:space="preserve">(….) </w:t>
      </w:r>
      <w:r>
        <w:rPr>
          <w:szCs w:val="20"/>
        </w:rPr>
        <w:t>Uzaya giden bir adamın kütlesi değişir.</w:t>
      </w:r>
    </w:p>
    <w:p w:rsidR="00093861" w:rsidRPr="00D517E0" w:rsidRDefault="00093861" w:rsidP="00093861">
      <w:pPr>
        <w:pStyle w:val="ListeParagraf"/>
        <w:numPr>
          <w:ilvl w:val="0"/>
          <w:numId w:val="2"/>
        </w:numPr>
        <w:spacing w:after="0"/>
        <w:ind w:left="142" w:right="-1347"/>
        <w:rPr>
          <w:b/>
          <w:szCs w:val="20"/>
        </w:rPr>
      </w:pPr>
      <w:r>
        <w:rPr>
          <w:b/>
          <w:szCs w:val="20"/>
        </w:rPr>
        <w:t xml:space="preserve">(….) </w:t>
      </w:r>
      <w:r>
        <w:rPr>
          <w:szCs w:val="20"/>
        </w:rPr>
        <w:t xml:space="preserve">Paralel bağlı devrelerde ampul eklenirse ampul parlaklıkları </w:t>
      </w:r>
      <w:r w:rsidRPr="00D517E0">
        <w:rPr>
          <w:szCs w:val="20"/>
        </w:rPr>
        <w:t>azalır.</w:t>
      </w:r>
    </w:p>
    <w:p w:rsidR="00093861" w:rsidRPr="00E0078A" w:rsidRDefault="00093861" w:rsidP="00D517E0">
      <w:pPr>
        <w:pStyle w:val="ListeParagraf"/>
        <w:spacing w:after="0"/>
        <w:ind w:left="-284" w:right="-1347"/>
        <w:rPr>
          <w:sz w:val="20"/>
          <w:szCs w:val="20"/>
        </w:rPr>
      </w:pPr>
      <w:r w:rsidRPr="00D517E0">
        <w:rPr>
          <w:b/>
          <w:sz w:val="20"/>
          <w:szCs w:val="20"/>
        </w:rPr>
        <w:t>10.</w:t>
      </w:r>
      <w:r>
        <w:rPr>
          <w:b/>
          <w:sz w:val="20"/>
          <w:szCs w:val="20"/>
        </w:rPr>
        <w:t xml:space="preserve"> (…..) </w:t>
      </w:r>
      <w:r>
        <w:rPr>
          <w:sz w:val="20"/>
          <w:szCs w:val="20"/>
        </w:rPr>
        <w:t xml:space="preserve">İnsülin ve </w:t>
      </w:r>
      <w:proofErr w:type="spellStart"/>
      <w:r>
        <w:rPr>
          <w:sz w:val="20"/>
          <w:szCs w:val="20"/>
        </w:rPr>
        <w:t>glakagon</w:t>
      </w:r>
      <w:proofErr w:type="spellEnd"/>
      <w:r>
        <w:rPr>
          <w:sz w:val="20"/>
          <w:szCs w:val="20"/>
        </w:rPr>
        <w:t xml:space="preserve"> pankreas tarafından sentezlenir.</w:t>
      </w:r>
    </w:p>
    <w:p w:rsidR="00093861" w:rsidRPr="00D517E0" w:rsidRDefault="00093861" w:rsidP="00D517E0">
      <w:pPr>
        <w:pStyle w:val="ListeParagraf"/>
        <w:spacing w:after="0"/>
        <w:ind w:left="-284" w:right="-1347"/>
        <w:rPr>
          <w:szCs w:val="20"/>
        </w:rPr>
      </w:pPr>
      <w:bookmarkStart w:id="0" w:name="_GoBack"/>
      <w:bookmarkEnd w:id="0"/>
    </w:p>
    <w:p w:rsidR="00093861" w:rsidRPr="00E0078A" w:rsidRDefault="00093861" w:rsidP="00E0078A">
      <w:pPr>
        <w:spacing w:after="0" w:line="22" w:lineRule="atLeast"/>
        <w:ind w:left="-284" w:right="-1205"/>
        <w:rPr>
          <w:rFonts w:asciiTheme="majorHAnsi" w:hAnsiTheme="majorHAnsi"/>
          <w:b/>
          <w:noProof/>
          <w:sz w:val="24"/>
          <w:szCs w:val="24"/>
        </w:rPr>
      </w:pPr>
      <w:r>
        <w:rPr>
          <w:b/>
          <w:szCs w:val="20"/>
        </w:rPr>
        <w:t xml:space="preserve">  </w:t>
      </w:r>
      <w:r w:rsidRPr="00B34109">
        <w:rPr>
          <w:rFonts w:asciiTheme="majorHAnsi" w:hAnsiTheme="majorHAnsi"/>
          <w:b/>
          <w:noProof/>
          <w:sz w:val="24"/>
          <w:szCs w:val="24"/>
        </w:rPr>
        <w:t>Sınav süresi 1 ders saatidir.</w:t>
      </w:r>
      <w:r w:rsidRPr="00B34109">
        <w:rPr>
          <w:rFonts w:asciiTheme="majorHAnsi" w:hAnsiTheme="majorHAnsi"/>
          <w:b/>
          <w:i/>
          <w:noProof/>
          <w:sz w:val="24"/>
          <w:szCs w:val="24"/>
        </w:rPr>
        <w:t>Başarı</w:t>
      </w:r>
      <w:r>
        <w:rPr>
          <w:rFonts w:asciiTheme="majorHAnsi" w:hAnsiTheme="majorHAnsi"/>
          <w:b/>
          <w:i/>
          <w:noProof/>
          <w:sz w:val="24"/>
          <w:szCs w:val="24"/>
        </w:rPr>
        <w:t xml:space="preserve"> dileklerimle.</w:t>
      </w:r>
    </w:p>
    <w:p w:rsidR="00093861" w:rsidRPr="00B34109" w:rsidRDefault="00093861" w:rsidP="008420E2">
      <w:pPr>
        <w:spacing w:after="0" w:line="22" w:lineRule="atLeast"/>
        <w:ind w:left="708" w:firstLine="284"/>
        <w:jc w:val="center"/>
        <w:rPr>
          <w:rFonts w:asciiTheme="majorHAnsi" w:hAnsiTheme="majorHAnsi"/>
          <w:b/>
          <w:i/>
          <w:noProof/>
          <w:sz w:val="24"/>
          <w:szCs w:val="24"/>
        </w:rPr>
      </w:pPr>
    </w:p>
    <w:p w:rsidR="00093861" w:rsidRPr="00B34109" w:rsidRDefault="00093861" w:rsidP="008420E2">
      <w:pPr>
        <w:spacing w:after="0" w:line="22" w:lineRule="atLeast"/>
        <w:ind w:left="708"/>
        <w:rPr>
          <w:rFonts w:asciiTheme="majorHAnsi" w:hAnsiTheme="majorHAnsi"/>
          <w:b/>
          <w:i/>
          <w:noProof/>
          <w:sz w:val="24"/>
          <w:szCs w:val="24"/>
        </w:rPr>
      </w:pPr>
      <w:r>
        <w:rPr>
          <w:rFonts w:asciiTheme="majorHAnsi" w:hAnsiTheme="majorHAnsi"/>
          <w:b/>
          <w:i/>
          <w:noProof/>
          <w:sz w:val="24"/>
          <w:szCs w:val="24"/>
        </w:rPr>
        <w:t xml:space="preserve">             </w:t>
      </w:r>
      <w:r w:rsidRPr="00B34109">
        <w:rPr>
          <w:rFonts w:asciiTheme="majorHAnsi" w:hAnsiTheme="majorHAnsi"/>
          <w:b/>
          <w:i/>
          <w:noProof/>
          <w:sz w:val="24"/>
          <w:szCs w:val="24"/>
        </w:rPr>
        <w:t>Ersen ÇINAR</w:t>
      </w:r>
    </w:p>
    <w:p w:rsidR="00093861" w:rsidRPr="00E0078A" w:rsidRDefault="00093861" w:rsidP="00E0078A">
      <w:pPr>
        <w:spacing w:after="0" w:line="22" w:lineRule="atLeast"/>
        <w:ind w:left="708"/>
        <w:rPr>
          <w:rFonts w:asciiTheme="majorHAnsi" w:eastAsia="Times New Roman" w:hAnsiTheme="majorHAnsi"/>
          <w:sz w:val="24"/>
          <w:szCs w:val="24"/>
        </w:rPr>
      </w:pPr>
      <w:r w:rsidRPr="00B34109">
        <w:rPr>
          <w:rFonts w:asciiTheme="majorHAnsi" w:hAnsiTheme="majorHAnsi"/>
          <w:b/>
          <w:i/>
          <w:noProof/>
          <w:sz w:val="24"/>
          <w:szCs w:val="24"/>
        </w:rPr>
        <w:t>Fen Bilimleri Öğretmeni</w:t>
      </w:r>
    </w:p>
    <w:p w:rsidR="008F7F7F" w:rsidRPr="005729F5" w:rsidRDefault="008F7F7F" w:rsidP="00093861">
      <w:pPr>
        <w:spacing w:after="0" w:line="240" w:lineRule="auto"/>
        <w:ind w:left="-1134"/>
        <w:rPr>
          <w:rFonts w:asciiTheme="majorHAnsi" w:hAnsiTheme="majorHAnsi" w:cstheme="minorHAnsi"/>
          <w:b/>
          <w:sz w:val="24"/>
          <w:szCs w:val="24"/>
        </w:rPr>
      </w:pPr>
    </w:p>
    <w:sectPr w:rsidR="008F7F7F" w:rsidRPr="005729F5" w:rsidSect="009C5671">
      <w:pgSz w:w="11906" w:h="16838"/>
      <w:pgMar w:top="-607" w:right="1417" w:bottom="426" w:left="1417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1E" w:rsidRDefault="00562C1E" w:rsidP="005729F5">
      <w:pPr>
        <w:spacing w:after="0" w:line="240" w:lineRule="auto"/>
      </w:pPr>
      <w:r>
        <w:separator/>
      </w:r>
    </w:p>
  </w:endnote>
  <w:endnote w:type="continuationSeparator" w:id="0">
    <w:p w:rsidR="00562C1E" w:rsidRDefault="00562C1E" w:rsidP="0057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DIN[T]">
    <w:altName w:val="Arial"/>
    <w:charset w:val="00"/>
    <w:family w:val="modern"/>
    <w:notTrueType/>
    <w:pitch w:val="variable"/>
    <w:sig w:usb0="00000001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1E" w:rsidRDefault="00562C1E" w:rsidP="005729F5">
      <w:pPr>
        <w:spacing w:after="0" w:line="240" w:lineRule="auto"/>
      </w:pPr>
      <w:r>
        <w:separator/>
      </w:r>
    </w:p>
  </w:footnote>
  <w:footnote w:type="continuationSeparator" w:id="0">
    <w:p w:rsidR="00562C1E" w:rsidRDefault="00562C1E" w:rsidP="0057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9F5" w:rsidRDefault="009D08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3803650</wp:posOffset>
              </wp:positionH>
              <wp:positionV relativeFrom="paragraph">
                <wp:posOffset>436245</wp:posOffset>
              </wp:positionV>
              <wp:extent cx="2590800" cy="523875"/>
              <wp:effectExtent l="0" t="0" r="0" b="0"/>
              <wp:wrapNone/>
              <wp:docPr id="1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0800" cy="523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noFill/>
                        <a:prstDash val="dash"/>
                        <a:round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5729F5" w:rsidRPr="00D8584E" w:rsidRDefault="005729F5" w:rsidP="005729F5">
                          <w:pPr>
                            <w:spacing w:after="0" w:line="312" w:lineRule="auto"/>
                            <w:ind w:left="-142"/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  <w:t>Adı Soyadı:</w:t>
                          </w:r>
                        </w:p>
                        <w:p w:rsidR="005729F5" w:rsidRPr="00D8584E" w:rsidRDefault="005729F5" w:rsidP="005729F5">
                          <w:pPr>
                            <w:spacing w:after="0" w:line="312" w:lineRule="auto"/>
                            <w:ind w:left="-142"/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  <w:t>Sınıfı: 7 / E</w:t>
                          </w:r>
                          <w:r w:rsidRPr="00D8584E"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D8584E">
                            <w:rPr>
                              <w:rFonts w:ascii="DIN[T]" w:hAnsi="DIN[T]" w:cs="Arial"/>
                              <w:sz w:val="20"/>
                              <w:szCs w:val="20"/>
                            </w:rPr>
                            <w:t>Numarası: ……………..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5" o:spid="_x0000_s1026" style="position:absolute;margin-left:299.5pt;margin-top:34.35pt;width:20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" filled="f" stroked="f" strokeweight="1pt">
              <v:stroke dashstyle="dash"/>
              <v:textbox>
                <w:txbxContent>
                  <w:p w:rsidR="005729F5" w:rsidRPr="00D8584E" w:rsidRDefault="005729F5" w:rsidP="005729F5">
                    <w:pPr>
                      <w:spacing w:after="0" w:line="312" w:lineRule="auto"/>
                      <w:ind w:left="-142"/>
                      <w:rPr>
                        <w:rFonts w:ascii="DIN[T]" w:hAnsi="DIN[T]" w:cs="Arial"/>
                        <w:sz w:val="20"/>
                        <w:szCs w:val="20"/>
                      </w:rPr>
                    </w:pPr>
                    <w:r>
                      <w:rPr>
                        <w:rFonts w:ascii="DIN[T]" w:hAnsi="DIN[T]" w:cs="Arial"/>
                        <w:sz w:val="20"/>
                        <w:szCs w:val="20"/>
                      </w:rPr>
                      <w:t>Adı Soyadı:</w:t>
                    </w:r>
                  </w:p>
                  <w:p w:rsidR="005729F5" w:rsidRPr="00D8584E" w:rsidRDefault="005729F5" w:rsidP="005729F5">
                    <w:pPr>
                      <w:spacing w:after="0" w:line="312" w:lineRule="auto"/>
                      <w:ind w:left="-142"/>
                      <w:rPr>
                        <w:rFonts w:ascii="DIN[T]" w:hAnsi="DIN[T]" w:cs="Arial"/>
                        <w:sz w:val="20"/>
                        <w:szCs w:val="20"/>
                      </w:rPr>
                    </w:pPr>
                    <w:r>
                      <w:rPr>
                        <w:rFonts w:ascii="DIN[T]" w:hAnsi="DIN[T]" w:cs="Arial"/>
                        <w:sz w:val="20"/>
                        <w:szCs w:val="20"/>
                      </w:rPr>
                      <w:t>Sınıfı: 7 / E</w:t>
                    </w:r>
                    <w:r w:rsidRPr="00D8584E">
                      <w:rPr>
                        <w:rFonts w:ascii="DIN[T]" w:hAnsi="DIN[T]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DIN[T]" w:hAnsi="DIN[T]" w:cs="Arial"/>
                        <w:sz w:val="20"/>
                        <w:szCs w:val="20"/>
                      </w:rPr>
                      <w:t xml:space="preserve">      </w:t>
                    </w:r>
                    <w:r w:rsidRPr="00D8584E">
                      <w:rPr>
                        <w:rFonts w:ascii="DIN[T]" w:hAnsi="DIN[T]" w:cs="Arial"/>
                        <w:sz w:val="20"/>
                        <w:szCs w:val="20"/>
                      </w:rPr>
                      <w:t>Numarası: ……………..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-964565</wp:posOffset>
              </wp:positionH>
              <wp:positionV relativeFrom="paragraph">
                <wp:posOffset>44450</wp:posOffset>
              </wp:positionV>
              <wp:extent cx="2343150" cy="391795"/>
              <wp:effectExtent l="0" t="0" r="0" b="0"/>
              <wp:wrapNone/>
              <wp:docPr id="28" name="Metin Kutusu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F7F" w:rsidRPr="00D8584E" w:rsidRDefault="008F7F7F" w:rsidP="008F7F7F">
                          <w:pPr>
                            <w:spacing w:after="0" w:line="240" w:lineRule="auto"/>
                            <w:jc w:val="center"/>
                            <w:rPr>
                              <w:rFonts w:ascii="DIN[T]" w:hAnsi="DIN[T]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DIN[T]" w:hAnsi="DIN[T]" w:cs="Arial"/>
                              <w:b/>
                              <w:color w:val="FFFFFF" w:themeColor="background1"/>
                            </w:rPr>
                            <w:t>VALİ ADNAN DARENDELİLER ORTAOKULU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8" o:spid="_x0000_s1027" type="#_x0000_t202" style="position:absolute;margin-left:-75.95pt;margin-top:3.5pt;width:184.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" filled="f" stroked="f" strokeweight=".5pt">
              <v:textbox>
                <w:txbxContent>
                  <w:p w:rsidR="008F7F7F" w:rsidRPr="00D8584E" w:rsidRDefault="008F7F7F" w:rsidP="008F7F7F">
                    <w:pPr>
                      <w:spacing w:after="0" w:line="240" w:lineRule="auto"/>
                      <w:jc w:val="center"/>
                      <w:rPr>
                        <w:rFonts w:ascii="DIN[T]" w:hAnsi="DIN[T]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DIN[T]" w:hAnsi="DIN[T]" w:cs="Arial"/>
                        <w:b/>
                        <w:color w:val="FFFFFF" w:themeColor="background1"/>
                      </w:rPr>
                      <w:t>VALİ ADNAN DARENDELİLER ORTAOKULU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-867410</wp:posOffset>
              </wp:positionH>
              <wp:positionV relativeFrom="paragraph">
                <wp:posOffset>480060</wp:posOffset>
              </wp:positionV>
              <wp:extent cx="2352675" cy="542925"/>
              <wp:effectExtent l="0" t="0" r="0" b="0"/>
              <wp:wrapNone/>
              <wp:docPr id="14" name="Metin Kutusu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9F5" w:rsidRPr="00D8584E" w:rsidRDefault="005729F5" w:rsidP="005729F5">
                          <w:pPr>
                            <w:spacing w:after="0" w:line="240" w:lineRule="auto"/>
                            <w:jc w:val="center"/>
                            <w:rPr>
                              <w:rFonts w:ascii="DIN[T]" w:hAnsi="DIN[T]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IN[T]" w:hAnsi="DIN[T]" w:cs="Arial"/>
                              <w:b/>
                              <w:sz w:val="18"/>
                            </w:rPr>
                            <w:t>2017 – 2018 Ders Yılı 2</w:t>
                          </w:r>
                          <w:r w:rsidRPr="00D8584E">
                            <w:rPr>
                              <w:rFonts w:ascii="DIN[T]" w:hAnsi="DIN[T]" w:cs="Arial"/>
                              <w:b/>
                              <w:sz w:val="18"/>
                            </w:rPr>
                            <w:t>. Dönem</w:t>
                          </w:r>
                        </w:p>
                        <w:p w:rsidR="005729F5" w:rsidRPr="00D8584E" w:rsidRDefault="005729F5" w:rsidP="005729F5">
                          <w:pPr>
                            <w:spacing w:after="0" w:line="240" w:lineRule="auto"/>
                            <w:jc w:val="center"/>
                            <w:rPr>
                              <w:rFonts w:ascii="DIN[T]" w:hAnsi="DIN[T]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DIN[T]" w:hAnsi="DIN[T]" w:cs="Arial"/>
                              <w:b/>
                              <w:sz w:val="20"/>
                            </w:rPr>
                            <w:t>Fen Bilimleri Dersi 7</w:t>
                          </w:r>
                          <w:r w:rsidRPr="00D8584E">
                            <w:rPr>
                              <w:rFonts w:ascii="DIN[T]" w:hAnsi="DIN[T]" w:cs="Arial"/>
                              <w:b/>
                              <w:sz w:val="20"/>
                            </w:rPr>
                            <w:t xml:space="preserve">. Sınıflar </w:t>
                          </w:r>
                        </w:p>
                        <w:p w:rsidR="005729F5" w:rsidRPr="00D8584E" w:rsidRDefault="005729F5" w:rsidP="005729F5">
                          <w:pPr>
                            <w:spacing w:after="0" w:line="240" w:lineRule="auto"/>
                            <w:jc w:val="center"/>
                            <w:rPr>
                              <w:rFonts w:ascii="DIN[T]" w:hAnsi="DIN[T]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IN[T]" w:hAnsi="DIN[T]" w:cs="Arial"/>
                              <w:b/>
                              <w:sz w:val="18"/>
                            </w:rPr>
                            <w:t>1</w:t>
                          </w:r>
                          <w:r w:rsidRPr="00D8584E">
                            <w:rPr>
                              <w:rFonts w:ascii="DIN[T]" w:hAnsi="DIN[T]" w:cs="Arial"/>
                              <w:b/>
                              <w:sz w:val="18"/>
                            </w:rPr>
                            <w:t>. Yazılı Yoklama Sınav Kâğıdı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14" o:spid="_x0000_s1028" type="#_x0000_t202" style="position:absolute;margin-left:-68.3pt;margin-top:37.8pt;width:185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" filled="f" stroked="f" strokeweight=".5pt">
              <v:textbox>
                <w:txbxContent>
                  <w:p w:rsidR="005729F5" w:rsidRPr="00D8584E" w:rsidRDefault="005729F5" w:rsidP="005729F5">
                    <w:pPr>
                      <w:spacing w:after="0" w:line="240" w:lineRule="auto"/>
                      <w:jc w:val="center"/>
                      <w:rPr>
                        <w:rFonts w:ascii="DIN[T]" w:hAnsi="DIN[T]" w:cs="Arial"/>
                        <w:b/>
                        <w:sz w:val="18"/>
                      </w:rPr>
                    </w:pPr>
                    <w:r>
                      <w:rPr>
                        <w:rFonts w:ascii="DIN[T]" w:hAnsi="DIN[T]" w:cs="Arial"/>
                        <w:b/>
                        <w:sz w:val="18"/>
                      </w:rPr>
                      <w:t>2017 – 2018 Ders Yılı 2</w:t>
                    </w:r>
                    <w:r w:rsidRPr="00D8584E">
                      <w:rPr>
                        <w:rFonts w:ascii="DIN[T]" w:hAnsi="DIN[T]" w:cs="Arial"/>
                        <w:b/>
                        <w:sz w:val="18"/>
                      </w:rPr>
                      <w:t>. Dönem</w:t>
                    </w:r>
                  </w:p>
                  <w:p w:rsidR="005729F5" w:rsidRPr="00D8584E" w:rsidRDefault="005729F5" w:rsidP="005729F5">
                    <w:pPr>
                      <w:spacing w:after="0" w:line="240" w:lineRule="auto"/>
                      <w:jc w:val="center"/>
                      <w:rPr>
                        <w:rFonts w:ascii="DIN[T]" w:hAnsi="DIN[T]" w:cs="Arial"/>
                        <w:b/>
                        <w:sz w:val="20"/>
                      </w:rPr>
                    </w:pPr>
                    <w:r>
                      <w:rPr>
                        <w:rFonts w:ascii="DIN[T]" w:hAnsi="DIN[T]" w:cs="Arial"/>
                        <w:b/>
                        <w:sz w:val="20"/>
                      </w:rPr>
                      <w:t>Fen Bilimleri Dersi 7</w:t>
                    </w:r>
                    <w:r w:rsidRPr="00D8584E">
                      <w:rPr>
                        <w:rFonts w:ascii="DIN[T]" w:hAnsi="DIN[T]" w:cs="Arial"/>
                        <w:b/>
                        <w:sz w:val="20"/>
                      </w:rPr>
                      <w:t xml:space="preserve">. Sınıflar </w:t>
                    </w:r>
                  </w:p>
                  <w:p w:rsidR="005729F5" w:rsidRPr="00D8584E" w:rsidRDefault="005729F5" w:rsidP="005729F5">
                    <w:pPr>
                      <w:spacing w:after="0" w:line="240" w:lineRule="auto"/>
                      <w:jc w:val="center"/>
                      <w:rPr>
                        <w:rFonts w:ascii="DIN[T]" w:hAnsi="DIN[T]" w:cs="Arial"/>
                        <w:b/>
                        <w:sz w:val="18"/>
                      </w:rPr>
                    </w:pPr>
                    <w:r>
                      <w:rPr>
                        <w:rFonts w:ascii="DIN[T]" w:hAnsi="DIN[T]" w:cs="Arial"/>
                        <w:b/>
                        <w:sz w:val="18"/>
                      </w:rPr>
                      <w:t>1</w:t>
                    </w:r>
                    <w:r w:rsidRPr="00D8584E">
                      <w:rPr>
                        <w:rFonts w:ascii="DIN[T]" w:hAnsi="DIN[T]" w:cs="Arial"/>
                        <w:b/>
                        <w:sz w:val="18"/>
                      </w:rPr>
                      <w:t>. Yazılı Yoklama Sınav Kâğıdı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5B7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3810</wp:posOffset>
          </wp:positionH>
          <wp:positionV relativeFrom="paragraph">
            <wp:posOffset>-135890</wp:posOffset>
          </wp:positionV>
          <wp:extent cx="7296150" cy="1158240"/>
          <wp:effectExtent l="19050" t="0" r="0" b="0"/>
          <wp:wrapNone/>
          <wp:docPr id="79" name="Resi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490E"/>
    <w:multiLevelType w:val="hybridMultilevel"/>
    <w:tmpl w:val="5E3A3986"/>
    <w:lvl w:ilvl="0" w:tplc="32E610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0F2BB5"/>
    <w:multiLevelType w:val="hybridMultilevel"/>
    <w:tmpl w:val="3E78EDD2"/>
    <w:lvl w:ilvl="0" w:tplc="1CDED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9F5"/>
    <w:rsid w:val="0004786F"/>
    <w:rsid w:val="00093861"/>
    <w:rsid w:val="00147D09"/>
    <w:rsid w:val="00164BF6"/>
    <w:rsid w:val="00265B7F"/>
    <w:rsid w:val="003B7C4D"/>
    <w:rsid w:val="003C1E1A"/>
    <w:rsid w:val="004B7399"/>
    <w:rsid w:val="00562C1E"/>
    <w:rsid w:val="005729F5"/>
    <w:rsid w:val="006F7E18"/>
    <w:rsid w:val="00767BD5"/>
    <w:rsid w:val="007B7099"/>
    <w:rsid w:val="008F7F7F"/>
    <w:rsid w:val="009D0878"/>
    <w:rsid w:val="009D1464"/>
    <w:rsid w:val="00B16459"/>
    <w:rsid w:val="00BD4885"/>
    <w:rsid w:val="00D61A5B"/>
    <w:rsid w:val="00DE4797"/>
    <w:rsid w:val="00E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1E047"/>
  <w15:docId w15:val="{0DF2628B-B75D-6147-9773-EAC1C55C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7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729F5"/>
  </w:style>
  <w:style w:type="paragraph" w:styleId="AltBilgi">
    <w:name w:val="footer"/>
    <w:basedOn w:val="Normal"/>
    <w:link w:val="AltBilgiChar"/>
    <w:uiPriority w:val="99"/>
    <w:semiHidden/>
    <w:unhideWhenUsed/>
    <w:rsid w:val="0057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729F5"/>
  </w:style>
  <w:style w:type="paragraph" w:styleId="BalonMetni">
    <w:name w:val="Balloon Text"/>
    <w:basedOn w:val="Normal"/>
    <w:link w:val="BalonMetniChar"/>
    <w:uiPriority w:val="99"/>
    <w:semiHidden/>
    <w:unhideWhenUsed/>
    <w:rsid w:val="00BD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8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938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093861"/>
    <w:pPr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9D0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4.emf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image" Target="media/image13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6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5.png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4.png" /><Relationship Id="rId27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7B76-704A-E04E-8160-873D4EA6A8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ERSEN</dc:creator>
  <cp:lastModifiedBy>tacettin.2335@gmail.com</cp:lastModifiedBy>
  <cp:revision>4</cp:revision>
  <dcterms:created xsi:type="dcterms:W3CDTF">2018-03-30T04:16:00Z</dcterms:created>
  <dcterms:modified xsi:type="dcterms:W3CDTF">2019-03-09T05:29:00Z</dcterms:modified>
</cp:coreProperties>
</file>